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861" w:rsidRDefault="006D1861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D1861" w:rsidRDefault="006D1861">
      <w:pPr>
        <w:spacing w:before="3" w:line="120" w:lineRule="exact"/>
        <w:rPr>
          <w:sz w:val="12"/>
          <w:szCs w:val="12"/>
        </w:rPr>
      </w:pPr>
    </w:p>
    <w:p w:rsidR="006D1861" w:rsidRDefault="006D1861">
      <w:pPr>
        <w:spacing w:line="200" w:lineRule="exact"/>
        <w:rPr>
          <w:sz w:val="20"/>
          <w:szCs w:val="20"/>
        </w:rPr>
      </w:pPr>
    </w:p>
    <w:p w:rsidR="006D1861" w:rsidRPr="008240F9" w:rsidRDefault="00CF3355" w:rsidP="00A2170E">
      <w:pPr>
        <w:spacing w:before="72" w:line="254" w:lineRule="auto"/>
        <w:ind w:left="100" w:right="552"/>
        <w:jc w:val="center"/>
        <w:rPr>
          <w:rFonts w:ascii="Arial" w:eastAsia="Arial" w:hAnsi="Arial" w:cs="Arial"/>
          <w:lang w:val="es-ES"/>
        </w:rPr>
      </w:pPr>
      <w:r w:rsidRPr="008240F9">
        <w:rPr>
          <w:rFonts w:ascii="Arial" w:eastAsia="Arial" w:hAnsi="Arial" w:cs="Arial"/>
          <w:b/>
          <w:bCs/>
          <w:color w:val="A8003A"/>
          <w:lang w:val="es-ES"/>
        </w:rPr>
        <w:t>Ayudas para proyectos de investigación aplicada y adquisición de equipamiento científico tecnológico financiadas por el Programa Operativo FEDER Andalucía 2021- 2027, en el marco del Plan propio de la Universidad de Huelva (EPIT)</w:t>
      </w:r>
    </w:p>
    <w:p w:rsidR="006D1861" w:rsidRPr="008240F9" w:rsidRDefault="006D1861">
      <w:pPr>
        <w:spacing w:before="12" w:line="200" w:lineRule="exact"/>
        <w:rPr>
          <w:sz w:val="20"/>
          <w:szCs w:val="20"/>
          <w:lang w:val="es-ES"/>
        </w:rPr>
      </w:pPr>
    </w:p>
    <w:p w:rsidR="006D1861" w:rsidRDefault="00776DB3">
      <w:pPr>
        <w:ind w:left="718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143000" cy="5746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861" w:rsidRDefault="006D1861">
      <w:pPr>
        <w:spacing w:before="12" w:line="220" w:lineRule="exact"/>
      </w:pPr>
    </w:p>
    <w:p w:rsidR="008240F9" w:rsidRDefault="008240F9">
      <w:pPr>
        <w:ind w:left="100"/>
        <w:rPr>
          <w:rFonts w:ascii="Arial" w:eastAsia="Arial" w:hAnsi="Arial" w:cs="Arial"/>
          <w:sz w:val="20"/>
          <w:szCs w:val="20"/>
        </w:rPr>
      </w:pPr>
    </w:p>
    <w:p w:rsidR="00A2170E" w:rsidRDefault="00FF2D02" w:rsidP="00A610EA">
      <w:pPr>
        <w:jc w:val="center"/>
        <w:rPr>
          <w:rFonts w:ascii="Arial" w:eastAsia="Arial" w:hAnsi="Arial" w:cs="Arial"/>
          <w:b/>
          <w:bCs/>
          <w:color w:val="A8003A"/>
          <w:lang w:val="es-ES"/>
        </w:rPr>
      </w:pPr>
      <w:r>
        <w:rPr>
          <w:rFonts w:ascii="Arial" w:eastAsia="Arial" w:hAnsi="Arial" w:cs="Arial"/>
          <w:b/>
          <w:bCs/>
          <w:color w:val="A8003A"/>
          <w:lang w:val="es-ES"/>
        </w:rPr>
        <w:t>MODELO NORMALIZADO DE ALEGACIÓN</w:t>
      </w:r>
    </w:p>
    <w:p w:rsidR="00843E95" w:rsidRDefault="00843E95" w:rsidP="00A610EA">
      <w:pPr>
        <w:jc w:val="center"/>
        <w:rPr>
          <w:rFonts w:ascii="Arial" w:eastAsia="Arial" w:hAnsi="Arial" w:cs="Arial"/>
          <w:b/>
          <w:bCs/>
          <w:color w:val="A8003A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718"/>
      </w:tblGrid>
      <w:tr w:rsidR="003C6EF8" w:rsidTr="003C6EF8">
        <w:trPr>
          <w:trHeight w:val="513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3C6EF8" w:rsidRPr="003C6EF8" w:rsidRDefault="003C6EF8" w:rsidP="003C6EF8">
            <w:pPr>
              <w:jc w:val="center"/>
              <w:rPr>
                <w:rFonts w:ascii="Arial" w:eastAsia="Arial" w:hAnsi="Arial" w:cs="Arial"/>
                <w:b/>
                <w:bCs/>
                <w:lang w:val="es-ES"/>
              </w:rPr>
            </w:pPr>
            <w:r w:rsidRPr="003C6EF8">
              <w:rPr>
                <w:rFonts w:ascii="Arial" w:eastAsia="Arial" w:hAnsi="Arial" w:cs="Arial"/>
                <w:b/>
                <w:bCs/>
                <w:lang w:val="es-ES"/>
              </w:rPr>
              <w:t>IP</w:t>
            </w:r>
          </w:p>
        </w:tc>
        <w:tc>
          <w:tcPr>
            <w:tcW w:w="7718" w:type="dxa"/>
            <w:vAlign w:val="center"/>
          </w:tcPr>
          <w:p w:rsidR="003C6EF8" w:rsidRDefault="003C6EF8" w:rsidP="003C6EF8">
            <w:pPr>
              <w:jc w:val="center"/>
              <w:rPr>
                <w:rFonts w:ascii="Arial" w:eastAsia="Arial" w:hAnsi="Arial" w:cs="Arial"/>
                <w:b/>
                <w:bCs/>
                <w:color w:val="A8003A"/>
                <w:lang w:val="es-ES"/>
              </w:rPr>
            </w:pPr>
          </w:p>
        </w:tc>
      </w:tr>
      <w:tr w:rsidR="003C6EF8" w:rsidTr="003C6EF8">
        <w:trPr>
          <w:trHeight w:val="53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3C6EF8" w:rsidRPr="003C6EF8" w:rsidRDefault="003C6EF8" w:rsidP="003C6EF8">
            <w:pPr>
              <w:jc w:val="center"/>
              <w:rPr>
                <w:rFonts w:ascii="Arial" w:eastAsia="Arial" w:hAnsi="Arial" w:cs="Arial"/>
                <w:b/>
                <w:bCs/>
                <w:lang w:val="es-ES"/>
              </w:rPr>
            </w:pPr>
            <w:r w:rsidRPr="003C6EF8">
              <w:rPr>
                <w:rFonts w:ascii="Arial" w:eastAsia="Arial" w:hAnsi="Arial" w:cs="Arial"/>
                <w:b/>
                <w:bCs/>
                <w:lang w:val="es-ES"/>
              </w:rPr>
              <w:t>Modalidad</w:t>
            </w:r>
          </w:p>
        </w:tc>
        <w:tc>
          <w:tcPr>
            <w:tcW w:w="7718" w:type="dxa"/>
            <w:vAlign w:val="center"/>
          </w:tcPr>
          <w:p w:rsidR="003C6EF8" w:rsidRDefault="003C6EF8" w:rsidP="003C6EF8">
            <w:pPr>
              <w:jc w:val="center"/>
              <w:rPr>
                <w:rFonts w:ascii="Arial" w:eastAsia="Arial" w:hAnsi="Arial" w:cs="Arial"/>
                <w:b/>
                <w:bCs/>
                <w:color w:val="A8003A"/>
                <w:lang w:val="es-ES"/>
              </w:rPr>
            </w:pPr>
          </w:p>
        </w:tc>
      </w:tr>
      <w:tr w:rsidR="003C6EF8" w:rsidTr="003C6EF8">
        <w:trPr>
          <w:trHeight w:val="530"/>
        </w:trPr>
        <w:tc>
          <w:tcPr>
            <w:tcW w:w="9556" w:type="dxa"/>
            <w:gridSpan w:val="2"/>
            <w:shd w:val="clear" w:color="auto" w:fill="F2F2F2" w:themeFill="background1" w:themeFillShade="F2"/>
            <w:vAlign w:val="center"/>
          </w:tcPr>
          <w:p w:rsidR="003C6EF8" w:rsidRPr="003C6EF8" w:rsidRDefault="003C6EF8" w:rsidP="003C6EF8">
            <w:pPr>
              <w:ind w:left="306"/>
              <w:rPr>
                <w:rFonts w:ascii="Arial" w:eastAsia="Arial" w:hAnsi="Arial" w:cs="Arial"/>
                <w:bCs/>
                <w:color w:val="A8003A"/>
                <w:lang w:val="es-ES"/>
              </w:rPr>
            </w:pPr>
            <w:r w:rsidRPr="003C6EF8">
              <w:rPr>
                <w:rFonts w:ascii="Arial" w:eastAsia="Arial" w:hAnsi="Arial" w:cs="Arial"/>
                <w:b/>
                <w:bCs/>
                <w:lang w:val="es-ES"/>
              </w:rPr>
              <w:t>Alegación</w:t>
            </w: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</w:p>
        </w:tc>
      </w:tr>
      <w:tr w:rsidR="003C6EF8" w:rsidTr="00487E3B">
        <w:trPr>
          <w:trHeight w:val="7693"/>
        </w:trPr>
        <w:tc>
          <w:tcPr>
            <w:tcW w:w="9556" w:type="dxa"/>
            <w:gridSpan w:val="2"/>
            <w:shd w:val="clear" w:color="auto" w:fill="auto"/>
          </w:tcPr>
          <w:p w:rsidR="00BC5A57" w:rsidRDefault="00BC5A57" w:rsidP="00487E3B">
            <w:pPr>
              <w:ind w:left="306"/>
              <w:rPr>
                <w:rFonts w:ascii="Arial" w:eastAsia="Arial" w:hAnsi="Arial" w:cs="Arial"/>
                <w:bCs/>
                <w:lang w:val="es-ES"/>
              </w:rPr>
            </w:pPr>
          </w:p>
          <w:p w:rsidR="003C6EF8" w:rsidRPr="003C6EF8" w:rsidRDefault="003C6EF8" w:rsidP="00487E3B">
            <w:pPr>
              <w:ind w:left="306"/>
              <w:rPr>
                <w:rFonts w:ascii="Arial" w:eastAsia="Arial" w:hAnsi="Arial" w:cs="Arial"/>
                <w:bCs/>
                <w:color w:val="A8003A"/>
                <w:lang w:val="es-ES"/>
              </w:rPr>
            </w:pPr>
            <w:r w:rsidRPr="003C6EF8">
              <w:rPr>
                <w:rFonts w:ascii="Arial" w:eastAsia="Arial" w:hAnsi="Arial" w:cs="Arial"/>
                <w:bCs/>
                <w:lang w:val="es-ES"/>
              </w:rPr>
              <w:t>Escriba aquí su alegación</w:t>
            </w:r>
          </w:p>
        </w:tc>
      </w:tr>
    </w:tbl>
    <w:p w:rsidR="00843E95" w:rsidRPr="00A2170E" w:rsidRDefault="00843E95" w:rsidP="00A610EA">
      <w:pPr>
        <w:jc w:val="center"/>
        <w:rPr>
          <w:rFonts w:ascii="Arial" w:eastAsia="Arial" w:hAnsi="Arial" w:cs="Arial"/>
          <w:b/>
          <w:bCs/>
          <w:color w:val="A8003A"/>
          <w:lang w:val="es-ES"/>
        </w:rPr>
      </w:pPr>
    </w:p>
    <w:sectPr w:rsidR="00843E95" w:rsidRPr="00A2170E" w:rsidSect="008240F9">
      <w:headerReference w:type="default" r:id="rId8"/>
      <w:type w:val="continuous"/>
      <w:pgSz w:w="11906" w:h="16840"/>
      <w:pgMar w:top="1560" w:right="1020" w:bottom="1220" w:left="1320" w:header="720" w:footer="10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E9B" w:rsidRDefault="00F14E9B">
      <w:r>
        <w:separator/>
      </w:r>
    </w:p>
  </w:endnote>
  <w:endnote w:type="continuationSeparator" w:id="0">
    <w:p w:rsidR="00F14E9B" w:rsidRDefault="00F1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E9B" w:rsidRDefault="00F14E9B">
      <w:r>
        <w:separator/>
      </w:r>
    </w:p>
  </w:footnote>
  <w:footnote w:type="continuationSeparator" w:id="0">
    <w:p w:rsidR="00F14E9B" w:rsidRDefault="00F14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70E" w:rsidRDefault="00A2170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5974715" cy="1120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1120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7BF"/>
    <w:multiLevelType w:val="hybridMultilevel"/>
    <w:tmpl w:val="137243FC"/>
    <w:lvl w:ilvl="0" w:tplc="6F2455D8">
      <w:start w:val="2"/>
      <w:numFmt w:val="decimal"/>
      <w:lvlText w:val="%1"/>
      <w:lvlJc w:val="left"/>
      <w:pPr>
        <w:ind w:hanging="151"/>
        <w:jc w:val="left"/>
      </w:pPr>
      <w:rPr>
        <w:rFonts w:ascii="Arial" w:eastAsia="Arial" w:hAnsi="Arial" w:hint="default"/>
        <w:b/>
        <w:bCs/>
        <w:color w:val="FFFFFF"/>
        <w:sz w:val="18"/>
        <w:szCs w:val="18"/>
      </w:rPr>
    </w:lvl>
    <w:lvl w:ilvl="1" w:tplc="C9A8B408">
      <w:start w:val="1"/>
      <w:numFmt w:val="decimal"/>
      <w:lvlText w:val="%2)"/>
      <w:lvlJc w:val="left"/>
      <w:pPr>
        <w:ind w:hanging="211"/>
        <w:jc w:val="left"/>
      </w:pPr>
      <w:rPr>
        <w:rFonts w:ascii="Arial" w:eastAsia="Arial" w:hAnsi="Arial" w:hint="default"/>
        <w:sz w:val="18"/>
        <w:szCs w:val="18"/>
      </w:rPr>
    </w:lvl>
    <w:lvl w:ilvl="2" w:tplc="24AE9E38">
      <w:start w:val="1"/>
      <w:numFmt w:val="bullet"/>
      <w:lvlText w:val="•"/>
      <w:lvlJc w:val="left"/>
      <w:rPr>
        <w:rFonts w:hint="default"/>
      </w:rPr>
    </w:lvl>
    <w:lvl w:ilvl="3" w:tplc="46209442">
      <w:start w:val="1"/>
      <w:numFmt w:val="bullet"/>
      <w:lvlText w:val="•"/>
      <w:lvlJc w:val="left"/>
      <w:rPr>
        <w:rFonts w:hint="default"/>
      </w:rPr>
    </w:lvl>
    <w:lvl w:ilvl="4" w:tplc="3F086CD2">
      <w:start w:val="1"/>
      <w:numFmt w:val="bullet"/>
      <w:lvlText w:val="•"/>
      <w:lvlJc w:val="left"/>
      <w:rPr>
        <w:rFonts w:hint="default"/>
      </w:rPr>
    </w:lvl>
    <w:lvl w:ilvl="5" w:tplc="1C16EC94">
      <w:start w:val="1"/>
      <w:numFmt w:val="bullet"/>
      <w:lvlText w:val="•"/>
      <w:lvlJc w:val="left"/>
      <w:rPr>
        <w:rFonts w:hint="default"/>
      </w:rPr>
    </w:lvl>
    <w:lvl w:ilvl="6" w:tplc="81C0311A">
      <w:start w:val="1"/>
      <w:numFmt w:val="bullet"/>
      <w:lvlText w:val="•"/>
      <w:lvlJc w:val="left"/>
      <w:rPr>
        <w:rFonts w:hint="default"/>
      </w:rPr>
    </w:lvl>
    <w:lvl w:ilvl="7" w:tplc="0F769C92">
      <w:start w:val="1"/>
      <w:numFmt w:val="bullet"/>
      <w:lvlText w:val="•"/>
      <w:lvlJc w:val="left"/>
      <w:rPr>
        <w:rFonts w:hint="default"/>
      </w:rPr>
    </w:lvl>
    <w:lvl w:ilvl="8" w:tplc="3720393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DFE1ECC"/>
    <w:multiLevelType w:val="hybridMultilevel"/>
    <w:tmpl w:val="6C1C0212"/>
    <w:lvl w:ilvl="0" w:tplc="A75E53D2">
      <w:start w:val="1"/>
      <w:numFmt w:val="decimal"/>
      <w:lvlText w:val="%1"/>
      <w:lvlJc w:val="left"/>
      <w:pPr>
        <w:ind w:hanging="151"/>
        <w:jc w:val="left"/>
      </w:pPr>
      <w:rPr>
        <w:rFonts w:ascii="Arial" w:eastAsia="Arial" w:hAnsi="Arial" w:hint="default"/>
        <w:b/>
        <w:bCs/>
        <w:color w:val="FFFFFF"/>
        <w:sz w:val="18"/>
        <w:szCs w:val="18"/>
      </w:rPr>
    </w:lvl>
    <w:lvl w:ilvl="1" w:tplc="1C9A9B6A">
      <w:start w:val="1"/>
      <w:numFmt w:val="bullet"/>
      <w:lvlText w:val="•"/>
      <w:lvlJc w:val="left"/>
      <w:rPr>
        <w:rFonts w:hint="default"/>
      </w:rPr>
    </w:lvl>
    <w:lvl w:ilvl="2" w:tplc="E06C2BB6">
      <w:start w:val="1"/>
      <w:numFmt w:val="bullet"/>
      <w:lvlText w:val="•"/>
      <w:lvlJc w:val="left"/>
      <w:rPr>
        <w:rFonts w:hint="default"/>
      </w:rPr>
    </w:lvl>
    <w:lvl w:ilvl="3" w:tplc="42FAEC12">
      <w:start w:val="1"/>
      <w:numFmt w:val="bullet"/>
      <w:lvlText w:val="•"/>
      <w:lvlJc w:val="left"/>
      <w:rPr>
        <w:rFonts w:hint="default"/>
      </w:rPr>
    </w:lvl>
    <w:lvl w:ilvl="4" w:tplc="EED4D3A4">
      <w:start w:val="1"/>
      <w:numFmt w:val="bullet"/>
      <w:lvlText w:val="•"/>
      <w:lvlJc w:val="left"/>
      <w:rPr>
        <w:rFonts w:hint="default"/>
      </w:rPr>
    </w:lvl>
    <w:lvl w:ilvl="5" w:tplc="EB0E014A">
      <w:start w:val="1"/>
      <w:numFmt w:val="bullet"/>
      <w:lvlText w:val="•"/>
      <w:lvlJc w:val="left"/>
      <w:rPr>
        <w:rFonts w:hint="default"/>
      </w:rPr>
    </w:lvl>
    <w:lvl w:ilvl="6" w:tplc="F6E8BF94">
      <w:start w:val="1"/>
      <w:numFmt w:val="bullet"/>
      <w:lvlText w:val="•"/>
      <w:lvlJc w:val="left"/>
      <w:rPr>
        <w:rFonts w:hint="default"/>
      </w:rPr>
    </w:lvl>
    <w:lvl w:ilvl="7" w:tplc="1E7015F4">
      <w:start w:val="1"/>
      <w:numFmt w:val="bullet"/>
      <w:lvlText w:val="•"/>
      <w:lvlJc w:val="left"/>
      <w:rPr>
        <w:rFonts w:hint="default"/>
      </w:rPr>
    </w:lvl>
    <w:lvl w:ilvl="8" w:tplc="80B2D4E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61"/>
    <w:rsid w:val="003C6EF8"/>
    <w:rsid w:val="00487E3B"/>
    <w:rsid w:val="006D1861"/>
    <w:rsid w:val="00776DB3"/>
    <w:rsid w:val="008240F9"/>
    <w:rsid w:val="00842745"/>
    <w:rsid w:val="00843E95"/>
    <w:rsid w:val="00A2170E"/>
    <w:rsid w:val="00A610EA"/>
    <w:rsid w:val="00BC5A57"/>
    <w:rsid w:val="00C01B9D"/>
    <w:rsid w:val="00CA70F6"/>
    <w:rsid w:val="00CF3355"/>
    <w:rsid w:val="00F14E9B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B0A7F2-1504-403A-B9AE-4FB7A0BC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7"/>
      <w:ind w:left="335" w:hanging="151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82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40F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17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170E"/>
  </w:style>
  <w:style w:type="paragraph" w:styleId="Piedepgina">
    <w:name w:val="footer"/>
    <w:basedOn w:val="Normal"/>
    <w:link w:val="PiedepginaCar"/>
    <w:uiPriority w:val="99"/>
    <w:unhideWhenUsed/>
    <w:rsid w:val="00A217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</dc:creator>
  <cp:lastModifiedBy>Mari</cp:lastModifiedBy>
  <cp:revision>2</cp:revision>
  <dcterms:created xsi:type="dcterms:W3CDTF">2024-04-11T07:49:00Z</dcterms:created>
  <dcterms:modified xsi:type="dcterms:W3CDTF">2024-04-11T07:49:00Z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2023-07-19T00:00:00Z</vt:filetime>
  </property>
</Properties>
</file>